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【华彩俄国】莫斯科+圣彼得堡+金环小镇+滑雪9日行程单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RU2025-华彩俄国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请各位贵宾于指定时间在机场集合（请随身携带于报名一致的护照原件），搭乘中国国际航空公司航班前往北京首都国际机场，入住航空公司安排的酒店。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北京首都机场附近中转酒店。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请各位贵宾于指定时间在北京首都国际机场集合，搭乘中国国际航空公司航班前往莫斯科，抵达莫斯科谢诺梅杰沃国际机场后，办理入关手续，后入住酒店休息，期待明天精彩的旅程。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于酒店前台集合，前往游览【红场及周边景点】-总游览不少于120分钟：莫斯科国家历史博物馆（外观）、圣瓦西里大教堂（外观）、列宁墓（不定期关闭）、莫斯科国立百货商场（又称古姆百货）、无名英雄纪念碑
                <w:br/>
                【克林姆林宫】（入内 不少于60分钟）、【莫斯科地铁】 (游览五站：基辅站、新村站、共青团站、革命广场站、胜利广场站，不少于40分钟)
                <w:br/>
                游览结束后指定时间集合，前往火车站，乘坐火车前往圣彼得堡。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早上抵达圣彼得堡，享用中式早餐，后前往游览行程。【夏宫花园】(不少于90分钟，参观上、下花园，不进宫殿)【叶卡捷琳娜花园+琥珀宫殿】（入内 不少于120分钟），游览结束后送至酒店休息。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早餐后于酒店前台集合，前往【滑雪场】（约2个小时，场内滑雪项目费用不含，请根据自身情况选择）
                <w:br/>
                如因天气原因雪场雪量不足，无法正常走滑雪场行程，则替换为市内游览：
                <w:br/>
                【瓦西里岛古港口灯塔】（不少于10分钟）【狮身人面像】（不少于10分钟）【海军总部大楼】（外观，不少于20分钟）【滴血大教堂】（外观，游览不少于20分钟）
                <w:br/>
                -----------------------------------以下行程正常游览---------------------------------------
                <w:br/>
                【伏特加博物馆】（入内，游览不少于30分钟）【圣伊撒基耶夫大教堂】（外观，不少于20分钟）【彼得保罗要塞】（不进教堂和监狱，不少于30分钟）【十二月党人广场和青铜骑士像】（不少于30分钟）【俄式特色餐】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早餐后于酒店前台集合，前往【冬宫-国立埃尔米塔什博物馆】(不少于90分钟 周一闭馆，如遇闭馆则调整游览时间)、冬宫广场+亚历山大纪念柱（不少于20分钟）、【喀山大教堂】（入内，游览不少于30分钟）、【斯莫尔尼宫】（外观 不少于20分钟），游览结束后指定时间集合，前往火车站，乘坐火车返回莫斯科。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早上抵达莫斯科，享用中式早餐，后前往游览行程。
                <w:br/>
                【察里津诺庄园】（入内，不进宫殿，游览不少于40分钟） 【金环小镇-谢尔盖耶夫镇】（总游览不少于90分钟）【谢尔盖耶夫镇-圣三一教堂】；内部有【三一大教堂】、【圣母升天大教堂】和【特拉别茨纳雅大教堂】。中午在谢尔盖耶夫镇餐厅享用俄式风味餐。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早餐后于前台集合，前往游览【麻雀山观景台】（不少于10分钟）【莫斯科大学】（不少于20分钟）【莫斯科凯旋门】（不少于10分钟）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早上抵达北京首都国际机场，办理入境手续。于指定时间集合，乘坐国内航班返回出发地，结束愉快的俄罗斯之旅！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【大交通2火车】：莫斯科-圣彼得堡往返四人软卧包厢（随机出票）
                <w:br/>
                【住宿】当地4晚酒店标准（2人/间）
                <w:br/>
                参考酒店：莫斯科酒店参考：Aerostar Hotel Moscow、GREENWOOD、Salut Hotel、zmailovo或同档次；
                <w:br/>
                圣彼得堡酒店参考：ParkInn、Oktiabrskaya、Hotel "Moscow" Neptun Business、ArtNuvo Palace）或同档次
                <w:br/>
                【用餐】6早9正（正餐10美金/人/餐） 
                <w:br/>
                （特别提示：因团餐餐食均需提前预定，客人因临时退团或放弃用餐的，餐费不可退，敬请谅解！）
                <w:br/>
                【用车】根据实际人数安排旅游巴士（每天用车不超过10小时）；
                <w:br/>
                【首道门票】冬宫博物馆、克林姆林宫、叶卡捷琳娜花园+宫殿、伏特加博物馆、莫斯科地铁、谢镇；
                <w:br/>
                【签证】赴俄罗斯团队免签名单表；（仅限中国内地持因私护照居民，外籍人士参团则须办理旅游签证，费用自理）
                <w:br/>
                【领队】广西起止中国领队服务费50元/人
                <w:br/>
                【导游】境外司机、导游服务费900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1、单房差：现询（欲住单间请补单房差）。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5、以及行程中未标注的其它收费景点门票（如夏宫宫殿、芭蕾舞等）。
                <w:br/>
                6、不含旅游意外险，建议游客自行购买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岁以上〈含70 岁）老年人报名需签署健康承诺函。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 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 及同意的前提下支付定金。 
                <w:br/>
                免责条款：由于不可抗力等不会则与旅行社的客观原因或旅游者个人原因而造成的旅游者损失，游客自行承担。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承担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 65 周岁以上老人必须充分对自身身体健康程度做好了解，在身体健康的情况下方可参团，同时需要签订健康免责书，对有健康问题、不适合参团的老人，我司不予接待。
                <w:br/>
                <w:br/>
                地接社：Общество с ограниченной ответственностью «Вокруг Света»
                <w:br/>
                地址：191186, г. Санкт-Петербург, пр-кт Невский, д. 22-24, литера А, помещ. 45-Н, офис 4, комната 7, рабочее место 1 ИНН 7801653460 КПП 784101001 ОГРН 1187847307086
                <w:br/>
                负责人：张宇89062519099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2025-02-05T20:46:28+08:00</dcterms:created>
  <dcterms:modified xsi:type="dcterms:W3CDTF">2025-02-05T20:46:28+08:00</dcterms:modified>
</cp:coreProperties>
</file>

<file path=docProps/custom.xml><?xml version="1.0" encoding="utf-8"?>
<Properties xmlns="http://schemas.openxmlformats.org/officeDocument/2006/custom-properties" xmlns:vt="http://schemas.openxmlformats.org/officeDocument/2006/docPropsVTypes"/>
</file>